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D9ED" w14:textId="17764A9C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bookmarkStart w:id="0" w:name="_Hlk38530492"/>
      <w:r w:rsidR="008F320B">
        <w:rPr>
          <w:rFonts w:cs="Tahoma"/>
          <w:sz w:val="20"/>
        </w:rPr>
        <w:t>Andy Newhall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8F320B">
        <w:rPr>
          <w:rFonts w:cs="Tahoma"/>
          <w:sz w:val="20"/>
        </w:rPr>
        <w:t>251.1672</w:t>
      </w:r>
      <w:r>
        <w:rPr>
          <w:rFonts w:ascii="Calibri Light" w:hAnsi="Calibri Light" w:cs="Times New Roman"/>
          <w:color w:val="FF0000"/>
        </w:rPr>
        <w:br/>
      </w:r>
      <w:r w:rsidR="008F320B">
        <w:rPr>
          <w:sz w:val="20"/>
          <w:szCs w:val="20"/>
        </w:rPr>
        <w:t>andy.newhall</w:t>
      </w:r>
      <w:r w:rsidR="00826B77">
        <w:rPr>
          <w:sz w:val="20"/>
          <w:szCs w:val="20"/>
        </w:rPr>
        <w:t>@Turn5.com</w:t>
      </w:r>
      <w:bookmarkEnd w:id="0"/>
    </w:p>
    <w:p w14:paraId="3B9FE06D" w14:textId="7161B087" w:rsidR="005B3B16" w:rsidRDefault="007A7E94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Everything You Need to Know About the 2021 Ford Bronco</w:t>
      </w:r>
    </w:p>
    <w:p w14:paraId="7F71816C" w14:textId="379A0AAB" w:rsidR="008A2C07" w:rsidRPr="008E25B4" w:rsidRDefault="007A7E94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An Aftermarket Truck Modder’s Dream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0DAC6247" w14:textId="75C86EF9" w:rsidR="00E621B9" w:rsidRDefault="008A2C07" w:rsidP="33E69692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color w:val="auto"/>
          <w:sz w:val="20"/>
          <w:szCs w:val="20"/>
          <w:u w:val="none"/>
        </w:rPr>
      </w:pPr>
      <w:r w:rsidRPr="33E69692">
        <w:rPr>
          <w:rStyle w:val="Hyperlink"/>
          <w:color w:val="auto"/>
          <w:sz w:val="20"/>
          <w:szCs w:val="20"/>
          <w:u w:val="none"/>
        </w:rPr>
        <w:t xml:space="preserve">Landing Page: </w:t>
      </w:r>
      <w:hyperlink r:id="rId11" w:history="1">
        <w:r w:rsidR="008A315E" w:rsidRPr="00A72E8B">
          <w:rPr>
            <w:rStyle w:val="Hyperlink"/>
            <w:sz w:val="20"/>
            <w:szCs w:val="20"/>
          </w:rPr>
          <w:t>https://www.americantrucks.com/trucknews-2021-bronco-reveal.html</w:t>
        </w:r>
      </w:hyperlink>
      <w:r w:rsidR="008A315E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382B9EAD" w14:textId="62BD27CA" w:rsidR="002851E7" w:rsidRDefault="006B7800" w:rsidP="33E6969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 xml:space="preserve">Media Kit: </w:t>
      </w:r>
      <w:hyperlink r:id="rId12" w:history="1">
        <w:r w:rsidR="00E621B9" w:rsidRPr="00A72E8B">
          <w:rPr>
            <w:rStyle w:val="Hyperlink"/>
            <w:sz w:val="20"/>
            <w:szCs w:val="20"/>
          </w:rPr>
          <w:t>https://www.dropbox.com/sh/5xl7n2ddrby11cv/AADBaX71miedegu9e8yG0aTea?dl=0</w:t>
        </w:r>
      </w:hyperlink>
      <w:r w:rsidR="00E621B9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1C08D2BE" w14:textId="3BF2F1FF" w:rsidR="00211623" w:rsidRDefault="004541CF" w:rsidP="005B3B16">
      <w:r w:rsidRPr="2CD70EDE">
        <w:rPr>
          <w:rFonts w:cs="Times New Roman"/>
          <w:b/>
          <w:color w:val="000000" w:themeColor="text1"/>
        </w:rPr>
        <w:t>PAOLI</w:t>
      </w:r>
      <w:r w:rsidR="008A2C07" w:rsidRPr="2CD70EDE">
        <w:rPr>
          <w:rFonts w:cs="Times New Roman"/>
          <w:b/>
          <w:color w:val="000000" w:themeColor="text1"/>
        </w:rPr>
        <w:t>, Pa. (</w:t>
      </w:r>
      <w:r w:rsidR="00F77500" w:rsidRPr="2CD70EDE">
        <w:rPr>
          <w:rFonts w:cs="Times New Roman"/>
          <w:b/>
          <w:color w:val="000000" w:themeColor="text1"/>
        </w:rPr>
        <w:t>July 13</w:t>
      </w:r>
      <w:r w:rsidR="008F320B" w:rsidRPr="2CD70EDE">
        <w:rPr>
          <w:rFonts w:cs="Times New Roman"/>
          <w:b/>
          <w:color w:val="000000" w:themeColor="text1"/>
        </w:rPr>
        <w:t>,</w:t>
      </w:r>
      <w:r w:rsidR="00F77500" w:rsidRPr="2CD70EDE">
        <w:rPr>
          <w:rFonts w:cs="Times New Roman"/>
          <w:b/>
          <w:color w:val="000000" w:themeColor="text1"/>
        </w:rPr>
        <w:t xml:space="preserve"> 2020</w:t>
      </w:r>
      <w:r w:rsidR="008A2C07" w:rsidRPr="2CD70EDE">
        <w:rPr>
          <w:rFonts w:cs="Times New Roman"/>
          <w:b/>
          <w:color w:val="000000" w:themeColor="text1"/>
        </w:rPr>
        <w:t xml:space="preserve">) – </w:t>
      </w:r>
      <w:r w:rsidR="00F77500">
        <w:t xml:space="preserve">The latest edition of </w:t>
      </w:r>
      <w:proofErr w:type="spellStart"/>
      <w:r w:rsidR="00F77500">
        <w:t>AmericanTrucks</w:t>
      </w:r>
      <w:proofErr w:type="spellEnd"/>
      <w:r w:rsidR="00F77500">
        <w:t xml:space="preserve">’ (AT) “Truck News” video series </w:t>
      </w:r>
      <w:r w:rsidR="00EE1F21">
        <w:t>is nipping at the heels of Ford Motor Company’s July 13 official announcement of the 2021 Bronco.</w:t>
      </w:r>
      <w:r w:rsidR="002619A3">
        <w:t xml:space="preserve"> </w:t>
      </w:r>
      <w:r w:rsidR="000C7026">
        <w:t xml:space="preserve">Released on the same date as the official OEM news release, AT’s Justin Dugan </w:t>
      </w:r>
      <w:r w:rsidR="005B1C22">
        <w:t xml:space="preserve">brings the aftermarket perspective to bear on this long-awaited announcement from the Blue Oval. In the episode that can now be seen on AT’s YouTube channel and website, the host walks through all of the most important </w:t>
      </w:r>
      <w:r w:rsidR="227BF4BC">
        <w:t>off-road</w:t>
      </w:r>
      <w:r w:rsidR="0042570B">
        <w:t xml:space="preserve"> enthusiast features, shining a light on the aftermarket friendliness of the new SUV.</w:t>
      </w:r>
    </w:p>
    <w:p w14:paraId="3A5E2AC5" w14:textId="2E2F7537" w:rsidR="006D28D9" w:rsidRDefault="006F661E" w:rsidP="008A2C0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DB09BBD" wp14:editId="3D654342">
                <wp:simplePos x="0" y="0"/>
                <wp:positionH relativeFrom="page">
                  <wp:posOffset>5191125</wp:posOffset>
                </wp:positionH>
                <wp:positionV relativeFrom="paragraph">
                  <wp:posOffset>14605</wp:posOffset>
                </wp:positionV>
                <wp:extent cx="1925955" cy="197167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38B9" w14:textId="4651DD39" w:rsidR="006F661E" w:rsidRDefault="006F661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6F661E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This marks the return of the GOAT for the first time in over two decades, in - what has to be - the most drawn out new product reveal ever. But...at first glance I think </w:t>
                            </w:r>
                            <w:r w:rsidRPr="000B5C3F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Ford</w:t>
                            </w:r>
                            <w:r w:rsidRPr="006F661E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really nailed this one.</w:t>
                            </w:r>
                            <w:r w:rsidR="00266D8C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6D8C" w:rsidRPr="00266D8C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– 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9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5pt;margin-top:1.15pt;width:151.65pt;height:155.2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" filled="f" stroked="f">
                <v:textbox>
                  <w:txbxContent>
                    <w:p w14:paraId="466F38B9" w14:textId="4651DD39" w:rsidR="006F661E" w:rsidRDefault="006F661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6F661E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This marks the return of the GOAT for the first time in over two decades, in - what has to be - the most drawn out new product reveal ever. But...at first glance I think </w:t>
                      </w:r>
                      <w:r w:rsidRPr="000B5C3F">
                        <w:rPr>
                          <w:color w:val="4F81BD" w:themeColor="accent1"/>
                          <w:sz w:val="24"/>
                          <w:szCs w:val="24"/>
                        </w:rPr>
                        <w:t>Ford</w:t>
                      </w:r>
                      <w:r w:rsidRPr="006F661E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really nailed this one.</w:t>
                      </w:r>
                      <w:r w:rsidR="00266D8C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266D8C" w:rsidRPr="00266D8C"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– Justin Dugan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2F4D">
        <w:t xml:space="preserve">Dugan starts by running through the 3 </w:t>
      </w:r>
      <w:proofErr w:type="spellStart"/>
      <w:r w:rsidR="00182F4D">
        <w:t>submodels</w:t>
      </w:r>
      <w:proofErr w:type="spellEnd"/>
      <w:r w:rsidR="00182F4D">
        <w:t xml:space="preserve"> of the Bronco, 2-door, 4-door and Sport. He </w:t>
      </w:r>
      <w:r w:rsidR="00E7394B">
        <w:t>point</w:t>
      </w:r>
      <w:r w:rsidR="00B21F62">
        <w:t>s</w:t>
      </w:r>
      <w:r w:rsidR="00E7394B">
        <w:t xml:space="preserve"> out the</w:t>
      </w:r>
      <w:r w:rsidR="00B21F62">
        <w:t>,</w:t>
      </w:r>
      <w:r w:rsidR="00E7394B">
        <w:t xml:space="preserve"> highly rumored removable door features, </w:t>
      </w:r>
      <w:r w:rsidR="00B21F62">
        <w:t xml:space="preserve">as just one of a long list of well-thought-out engineering </w:t>
      </w:r>
      <w:r w:rsidR="0091652E">
        <w:t xml:space="preserve">additions to the revamped Bronco. Other such innovative items include: </w:t>
      </w:r>
      <w:r w:rsidR="001F515F">
        <w:t xml:space="preserve">black steel modular </w:t>
      </w:r>
      <w:hyperlink r:id="rId13" w:history="1">
        <w:r w:rsidR="001F515F" w:rsidRPr="00FD6B51">
          <w:rPr>
            <w:rStyle w:val="Hyperlink"/>
          </w:rPr>
          <w:t>front bumper</w:t>
        </w:r>
      </w:hyperlink>
      <w:r w:rsidR="001F515F">
        <w:t xml:space="preserve"> with removable ends, </w:t>
      </w:r>
      <w:r w:rsidR="00B5291B">
        <w:t xml:space="preserve">winch mounting capabilities, trail sights on fenders with functional tie downs, </w:t>
      </w:r>
      <w:r w:rsidR="006D28D9">
        <w:t xml:space="preserve">accessory wiring 12v hookups throughout, </w:t>
      </w:r>
      <w:r w:rsidR="001B20C8">
        <w:t xml:space="preserve">a </w:t>
      </w:r>
      <w:hyperlink r:id="rId14" w:history="1">
        <w:r w:rsidR="001B20C8" w:rsidRPr="00D06C3C">
          <w:rPr>
            <w:rStyle w:val="Hyperlink"/>
          </w:rPr>
          <w:t>35 inch wheel and tire package</w:t>
        </w:r>
      </w:hyperlink>
      <w:r w:rsidR="001B20C8">
        <w:t xml:space="preserve"> in the “Sasquatch” </w:t>
      </w:r>
      <w:r w:rsidR="00FF24B5">
        <w:t>pack</w:t>
      </w:r>
      <w:r w:rsidR="001B20C8">
        <w:t xml:space="preserve">, </w:t>
      </w:r>
      <w:r w:rsidR="006D28D9">
        <w:t>and those storable bags for the highly publicized removable doors.</w:t>
      </w:r>
    </w:p>
    <w:p w14:paraId="19899107" w14:textId="73C212E9" w:rsidR="00C4730A" w:rsidRDefault="000F09B8" w:rsidP="008A2C07">
      <w:r>
        <w:t>The video points out th</w:t>
      </w:r>
      <w:r w:rsidR="00F3736D">
        <w:t>at</w:t>
      </w:r>
      <w:r>
        <w:t xml:space="preserve"> Ford has made it very clear in their release of the Bronco that the modifications, customization and personalization</w:t>
      </w:r>
      <w:r w:rsidR="00AB7A95">
        <w:t xml:space="preserve"> are aimed at competing with </w:t>
      </w:r>
      <w:r w:rsidR="00994534">
        <w:t xml:space="preserve">the </w:t>
      </w:r>
      <w:hyperlink r:id="rId15" w:history="1">
        <w:r w:rsidR="00994534" w:rsidRPr="00BE2EAB">
          <w:rPr>
            <w:rStyle w:val="Hyperlink"/>
          </w:rPr>
          <w:t>Jeep Wrangler</w:t>
        </w:r>
        <w:r w:rsidR="00BE2EAB" w:rsidRPr="00BE2EAB">
          <w:rPr>
            <w:rStyle w:val="Hyperlink"/>
          </w:rPr>
          <w:t xml:space="preserve"> parts &amp; accessories</w:t>
        </w:r>
      </w:hyperlink>
      <w:r w:rsidR="001115FC">
        <w:t xml:space="preserve"> enthusiast</w:t>
      </w:r>
      <w:r w:rsidR="00994534">
        <w:t xml:space="preserve"> market</w:t>
      </w:r>
      <w:r>
        <w:t>.</w:t>
      </w:r>
      <w:r w:rsidR="001918A5">
        <w:t xml:space="preserve"> Throughout the vehicle there are easily accessible – bronco stamped, </w:t>
      </w:r>
      <w:proofErr w:type="spellStart"/>
      <w:r w:rsidR="0033109A">
        <w:t>T</w:t>
      </w:r>
      <w:r w:rsidR="001918A5">
        <w:t>orx</w:t>
      </w:r>
      <w:proofErr w:type="spellEnd"/>
      <w:r w:rsidR="0033109A">
        <w:rPr>
          <w:rFonts w:cstheme="minorHAnsi"/>
        </w:rPr>
        <w:t>™</w:t>
      </w:r>
      <w:r w:rsidR="001918A5">
        <w:t xml:space="preserve"> head screws </w:t>
      </w:r>
      <w:r w:rsidR="006A616E">
        <w:t>–</w:t>
      </w:r>
      <w:r w:rsidR="001918A5">
        <w:t xml:space="preserve"> </w:t>
      </w:r>
      <w:r w:rsidR="006A616E">
        <w:t xml:space="preserve">intended for removing items. Dugan runs through the core tech specs including engine options which include: </w:t>
      </w:r>
      <w:r w:rsidR="007231FF">
        <w:t xml:space="preserve">the </w:t>
      </w:r>
      <w:r w:rsidR="008F3DF9">
        <w:t xml:space="preserve">2.3 EcoBoost </w:t>
      </w:r>
      <w:r w:rsidR="001D4EBC">
        <w:t>4-cylinder</w:t>
      </w:r>
      <w:r w:rsidR="008F3DF9">
        <w:t xml:space="preserve"> base engine option</w:t>
      </w:r>
      <w:r w:rsidR="006C0168">
        <w:t xml:space="preserve"> or </w:t>
      </w:r>
      <w:r w:rsidR="007231FF">
        <w:t xml:space="preserve">the </w:t>
      </w:r>
      <w:r w:rsidR="006C0168">
        <w:t>2.7 V6 twin turbo EcoBoost</w:t>
      </w:r>
      <w:r w:rsidR="007231FF">
        <w:t xml:space="preserve"> producing</w:t>
      </w:r>
      <w:r w:rsidR="006C0168">
        <w:t xml:space="preserve"> 310</w:t>
      </w:r>
      <w:r w:rsidR="007231FF">
        <w:t xml:space="preserve"> hp and </w:t>
      </w:r>
      <w:r w:rsidR="006C0168">
        <w:t>400</w:t>
      </w:r>
      <w:r w:rsidR="007231FF">
        <w:t xml:space="preserve"> </w:t>
      </w:r>
      <w:r w:rsidR="00891818">
        <w:t>ft. lbs. of torque</w:t>
      </w:r>
      <w:r w:rsidR="006C0168">
        <w:t>.</w:t>
      </w:r>
    </w:p>
    <w:p w14:paraId="644F2B43" w14:textId="11801426" w:rsidR="00E108BD" w:rsidRDefault="00891818" w:rsidP="008A2C07">
      <w:r>
        <w:t xml:space="preserve">As the video winds down, </w:t>
      </w:r>
      <w:r w:rsidR="001455EC">
        <w:t xml:space="preserve">some of </w:t>
      </w:r>
      <w:r>
        <w:t xml:space="preserve">the </w:t>
      </w:r>
      <w:r w:rsidR="0051529F">
        <w:t>special edition packages name</w:t>
      </w:r>
      <w:r w:rsidR="007F4A17">
        <w:t>d</w:t>
      </w:r>
      <w:r w:rsidR="0051529F">
        <w:t xml:space="preserve"> </w:t>
      </w:r>
      <w:r w:rsidR="000C7026">
        <w:t>Big Ben</w:t>
      </w:r>
      <w:r w:rsidR="001455EC">
        <w:t>d</w:t>
      </w:r>
      <w:r w:rsidR="000C7026">
        <w:t xml:space="preserve">, </w:t>
      </w:r>
      <w:r w:rsidR="00E108BD">
        <w:t>Outer</w:t>
      </w:r>
      <w:r w:rsidR="000C7026">
        <w:t xml:space="preserve"> </w:t>
      </w:r>
      <w:r w:rsidR="00E108BD">
        <w:t xml:space="preserve">Banks, </w:t>
      </w:r>
      <w:proofErr w:type="spellStart"/>
      <w:r w:rsidR="00E108BD">
        <w:t>Wildtrak</w:t>
      </w:r>
      <w:proofErr w:type="spellEnd"/>
      <w:r w:rsidR="00E108BD">
        <w:t xml:space="preserve"> &amp; Badlands editions</w:t>
      </w:r>
      <w:r w:rsidR="0051529F">
        <w:t xml:space="preserve"> are highlighted. Ultimately, the AT team is chomping at the bit to test drive one of these and bring </w:t>
      </w:r>
      <w:r w:rsidR="006D34B0">
        <w:t>its audience more cool aftermarket news about this welcome addition to the t</w:t>
      </w:r>
      <w:r w:rsidR="000C5A92">
        <w:t>r</w:t>
      </w:r>
      <w:r w:rsidR="006D34B0">
        <w:t>ucking community.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1F6BEAAB" w14:textId="58A94044" w:rsidR="006A1A6F" w:rsidRPr="003E09D0" w:rsidRDefault="008A2C07" w:rsidP="003E09D0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6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</w:p>
    <w:sectPr w:rsidR="006A1A6F" w:rsidRPr="003E09D0" w:rsidSect="004541CF">
      <w:headerReference w:type="default" r:id="rId17"/>
      <w:footerReference w:type="default" r:id="rId1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DE7D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08E85D81" w14:textId="77777777" w:rsidR="00CD36B6" w:rsidRDefault="00CD36B6" w:rsidP="00CD36B6">
      <w:pPr>
        <w:spacing w:after="0" w:line="240" w:lineRule="auto"/>
      </w:pPr>
      <w:r>
        <w:continuationSeparator/>
      </w:r>
    </w:p>
  </w:endnote>
  <w:endnote w:type="continuationNotice" w:id="1">
    <w:p w14:paraId="23C4D6C4" w14:textId="77777777" w:rsidR="00FE591B" w:rsidRDefault="00FE5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5F96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095BBF56" w14:textId="77777777" w:rsidR="00CD36B6" w:rsidRDefault="00CD36B6" w:rsidP="00CD36B6">
      <w:pPr>
        <w:spacing w:after="0" w:line="240" w:lineRule="auto"/>
      </w:pPr>
      <w:r>
        <w:continuationSeparator/>
      </w:r>
    </w:p>
  </w:footnote>
  <w:footnote w:type="continuationNotice" w:id="1">
    <w:p w14:paraId="58A6A3C7" w14:textId="77777777" w:rsidR="00FE591B" w:rsidRDefault="00FE5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0B5C3F"/>
    <w:rsid w:val="000C5A92"/>
    <w:rsid w:val="000C7026"/>
    <w:rsid w:val="000F09B8"/>
    <w:rsid w:val="001115FC"/>
    <w:rsid w:val="001455EC"/>
    <w:rsid w:val="00182F4D"/>
    <w:rsid w:val="001918A5"/>
    <w:rsid w:val="001B20C8"/>
    <w:rsid w:val="001D4EBC"/>
    <w:rsid w:val="001F515F"/>
    <w:rsid w:val="00211623"/>
    <w:rsid w:val="002619A3"/>
    <w:rsid w:val="00266D8C"/>
    <w:rsid w:val="002851E7"/>
    <w:rsid w:val="002F5636"/>
    <w:rsid w:val="0033109A"/>
    <w:rsid w:val="0036549E"/>
    <w:rsid w:val="003C3BD9"/>
    <w:rsid w:val="003E09D0"/>
    <w:rsid w:val="0042570B"/>
    <w:rsid w:val="00432156"/>
    <w:rsid w:val="004541CF"/>
    <w:rsid w:val="00483489"/>
    <w:rsid w:val="0051529F"/>
    <w:rsid w:val="005424CA"/>
    <w:rsid w:val="00582D2E"/>
    <w:rsid w:val="005B1C22"/>
    <w:rsid w:val="005B3B16"/>
    <w:rsid w:val="0064237B"/>
    <w:rsid w:val="006A1A6F"/>
    <w:rsid w:val="006A616E"/>
    <w:rsid w:val="006B7800"/>
    <w:rsid w:val="006C0168"/>
    <w:rsid w:val="006D28D9"/>
    <w:rsid w:val="006D34B0"/>
    <w:rsid w:val="006F18C1"/>
    <w:rsid w:val="006F661E"/>
    <w:rsid w:val="00722404"/>
    <w:rsid w:val="007231FF"/>
    <w:rsid w:val="00785DB4"/>
    <w:rsid w:val="007A7E94"/>
    <w:rsid w:val="007F4A17"/>
    <w:rsid w:val="00802684"/>
    <w:rsid w:val="00826B77"/>
    <w:rsid w:val="00891818"/>
    <w:rsid w:val="008A2C07"/>
    <w:rsid w:val="008A315E"/>
    <w:rsid w:val="008F320B"/>
    <w:rsid w:val="008F3DF9"/>
    <w:rsid w:val="0091068A"/>
    <w:rsid w:val="0091652E"/>
    <w:rsid w:val="00980757"/>
    <w:rsid w:val="00991122"/>
    <w:rsid w:val="00994534"/>
    <w:rsid w:val="00A55250"/>
    <w:rsid w:val="00AA0CE9"/>
    <w:rsid w:val="00AB7A95"/>
    <w:rsid w:val="00B06BB6"/>
    <w:rsid w:val="00B21F62"/>
    <w:rsid w:val="00B5291B"/>
    <w:rsid w:val="00BA27D6"/>
    <w:rsid w:val="00BE2EAB"/>
    <w:rsid w:val="00C11D47"/>
    <w:rsid w:val="00C4730A"/>
    <w:rsid w:val="00C57C74"/>
    <w:rsid w:val="00CD36B6"/>
    <w:rsid w:val="00D06C3C"/>
    <w:rsid w:val="00D27579"/>
    <w:rsid w:val="00D354CB"/>
    <w:rsid w:val="00E0185F"/>
    <w:rsid w:val="00E108BD"/>
    <w:rsid w:val="00E14D22"/>
    <w:rsid w:val="00E31E46"/>
    <w:rsid w:val="00E621B9"/>
    <w:rsid w:val="00E7394B"/>
    <w:rsid w:val="00EA23EB"/>
    <w:rsid w:val="00EA5EDB"/>
    <w:rsid w:val="00EE1F21"/>
    <w:rsid w:val="00F3736D"/>
    <w:rsid w:val="00F77500"/>
    <w:rsid w:val="00FD6B51"/>
    <w:rsid w:val="00FE591B"/>
    <w:rsid w:val="00FF24B5"/>
    <w:rsid w:val="227BF4BC"/>
    <w:rsid w:val="2CD70EDE"/>
    <w:rsid w:val="33E69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antrucks.com/truck-front-bumper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h/5xl7n2ddrby11cv/AADBaX71miedegu9e8yG0aTea?dl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ericantruck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ericantrucks.com/trucknews-2021-bronco-revea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xtremeterrain.com/jeep-accessories-parts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ericantrucks.com/truck-wheels-tir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3BFA25E25F43AA55589DFE334D8F" ma:contentTypeVersion="13" ma:contentTypeDescription="Create a new document." ma:contentTypeScope="" ma:versionID="11ab11bc77b8dd3191a5fb51792c56f2">
  <xsd:schema xmlns:xsd="http://www.w3.org/2001/XMLSchema" xmlns:xs="http://www.w3.org/2001/XMLSchema" xmlns:p="http://schemas.microsoft.com/office/2006/metadata/properties" xmlns:ns3="0e333046-f212-43e9-8680-4842b968fd71" xmlns:ns4="aaff407c-d7e8-454b-b8ff-fd582a698564" targetNamespace="http://schemas.microsoft.com/office/2006/metadata/properties" ma:root="true" ma:fieldsID="5759de63bd6e308f53a2a81e2a1a2841" ns3:_="" ns4:_="">
    <xsd:import namespace="0e333046-f212-43e9-8680-4842b968fd71"/>
    <xsd:import namespace="aaff407c-d7e8-454b-b8ff-fd582a698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3046-f212-43e9-8680-4842b968f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407c-d7e8-454b-b8ff-fd582a6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604AB-BFCE-471C-BFEC-C9F2CA843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53434-FF72-4085-9443-F9E505C8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D8290-5F76-46B3-B3E4-6872EA3BA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D8B78-305D-4046-975F-5D2C3C1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3046-f212-43e9-8680-4842b968fd71"/>
    <ds:schemaRef ds:uri="aaff407c-d7e8-454b-b8ff-fd582a69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Links>
    <vt:vector size="24" baseType="variant"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https://www.americantrucks.com/</vt:lpwstr>
      </vt:variant>
      <vt:variant>
        <vt:lpwstr/>
      </vt:variant>
      <vt:variant>
        <vt:i4>6684708</vt:i4>
      </vt:variant>
      <vt:variant>
        <vt:i4>6</vt:i4>
      </vt:variant>
      <vt:variant>
        <vt:i4>0</vt:i4>
      </vt:variant>
      <vt:variant>
        <vt:i4>5</vt:i4>
      </vt:variant>
      <vt:variant>
        <vt:lpwstr>https://www.extremeterrain.com/jeep-accessories-parts.html</vt:lpwstr>
      </vt:variant>
      <vt:variant>
        <vt:lpwstr/>
      </vt:variant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https://www.americantrucks.com/truck-wheels-tires.html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https://www.americantrucks.com/truck-front-bumpers.html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Andy Newhall</cp:lastModifiedBy>
  <cp:revision>56</cp:revision>
  <cp:lastPrinted>2016-04-26T18:34:00Z</cp:lastPrinted>
  <dcterms:created xsi:type="dcterms:W3CDTF">2020-07-14T13:09:00Z</dcterms:created>
  <dcterms:modified xsi:type="dcterms:W3CDTF">2020-07-14T16:07:00Z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0x010100C0B63BFA25E25F43AA55589DFE334D8F</vt:lpwstr>
  </property>
</Properties>
</file>